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58CFC" w14:textId="07DAEE01" w:rsidR="001B66CC" w:rsidRPr="00C1281C" w:rsidRDefault="002F3A08" w:rsidP="001B66CC">
      <w:pPr>
        <w:tabs>
          <w:tab w:val="center" w:pos="4394"/>
        </w:tabs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LEI  MUNICIPAL  Nº 5920</w:t>
      </w:r>
      <w:r w:rsidR="00983717" w:rsidRPr="00C1281C">
        <w:rPr>
          <w:b/>
          <w:sz w:val="28"/>
          <w:szCs w:val="28"/>
        </w:rPr>
        <w:t>/202</w:t>
      </w:r>
      <w:r w:rsidR="005E18BD" w:rsidRPr="00C1281C">
        <w:rPr>
          <w:b/>
          <w:sz w:val="28"/>
          <w:szCs w:val="28"/>
        </w:rPr>
        <w:t>2</w:t>
      </w:r>
    </w:p>
    <w:p w14:paraId="57EE5651" w14:textId="77777777" w:rsidR="001B66CC" w:rsidRPr="00C1281C" w:rsidRDefault="001B66CC" w:rsidP="009C2BE9">
      <w:pPr>
        <w:tabs>
          <w:tab w:val="center" w:pos="4394"/>
        </w:tabs>
        <w:rPr>
          <w:b/>
        </w:rPr>
      </w:pPr>
    </w:p>
    <w:p w14:paraId="56D35DC6" w14:textId="77777777" w:rsidR="001B66CC" w:rsidRPr="00C1281C" w:rsidRDefault="0047589C" w:rsidP="002F3A08">
      <w:pPr>
        <w:ind w:left="3540"/>
        <w:contextualSpacing/>
        <w:jc w:val="both"/>
        <w:rPr>
          <w:b/>
        </w:rPr>
      </w:pPr>
      <w:r w:rsidRPr="00C1281C">
        <w:rPr>
          <w:b/>
        </w:rPr>
        <w:t>Autoriza a contratação temporária e emergencial, por excepcional interesse público de 03 (três) Auxiliar de Consultório Dentário</w:t>
      </w:r>
      <w:r w:rsidR="00B27AA5" w:rsidRPr="00C1281C">
        <w:rPr>
          <w:b/>
        </w:rPr>
        <w:t xml:space="preserve"> (ACD)</w:t>
      </w:r>
      <w:r w:rsidRPr="00C1281C">
        <w:rPr>
          <w:b/>
        </w:rPr>
        <w:t>, para atender as necessidades do ESF</w:t>
      </w:r>
      <w:r w:rsidR="00737DCE" w:rsidRPr="00C1281C">
        <w:rPr>
          <w:b/>
        </w:rPr>
        <w:t xml:space="preserve"> – Saúde Bucal</w:t>
      </w:r>
      <w:r w:rsidRPr="00C1281C">
        <w:rPr>
          <w:b/>
        </w:rPr>
        <w:t xml:space="preserve"> - junto a Secretaria Municipal de Saúde </w:t>
      </w:r>
      <w:r w:rsidR="00A659C7" w:rsidRPr="00C1281C">
        <w:rPr>
          <w:b/>
        </w:rPr>
        <w:t>e dá outras providências.</w:t>
      </w:r>
    </w:p>
    <w:p w14:paraId="05C153B8" w14:textId="77777777" w:rsidR="009C2BE9" w:rsidRPr="00C1281C" w:rsidRDefault="009C2BE9" w:rsidP="002F3A08">
      <w:pPr>
        <w:contextualSpacing/>
        <w:jc w:val="both"/>
        <w:rPr>
          <w:b/>
          <w:bCs/>
        </w:rPr>
      </w:pPr>
    </w:p>
    <w:p w14:paraId="64B564B3" w14:textId="77777777" w:rsidR="001B66CC" w:rsidRPr="00C1281C" w:rsidRDefault="001B66CC" w:rsidP="002F3A08">
      <w:pPr>
        <w:contextualSpacing/>
        <w:jc w:val="both"/>
        <w:rPr>
          <w:bCs/>
        </w:rPr>
      </w:pPr>
      <w:r w:rsidRPr="00C1281C">
        <w:rPr>
          <w:b/>
          <w:bCs/>
        </w:rPr>
        <w:tab/>
      </w:r>
      <w:r w:rsidR="00983717" w:rsidRPr="00C1281C">
        <w:rPr>
          <w:bCs/>
        </w:rPr>
        <w:t>FERNANDO DA ROSA PAHIM</w:t>
      </w:r>
      <w:r w:rsidRPr="00C1281C">
        <w:rPr>
          <w:bCs/>
        </w:rPr>
        <w:t>, Prefeito Municipal de São Vicente do Sul, Estado do Rio Grande do Sul.</w:t>
      </w:r>
    </w:p>
    <w:p w14:paraId="7A895AD4" w14:textId="20FDF9C4" w:rsidR="00B7539B" w:rsidRPr="00C1281C" w:rsidRDefault="001B66CC" w:rsidP="002F3A08">
      <w:pPr>
        <w:contextualSpacing/>
        <w:jc w:val="both"/>
        <w:rPr>
          <w:bCs/>
        </w:rPr>
      </w:pPr>
      <w:r w:rsidRPr="00C1281C">
        <w:rPr>
          <w:bCs/>
        </w:rPr>
        <w:tab/>
        <w:t>FAÇO SABER, que a Câmara Municipal de Vereadores aprovou e eu, em cumprimento ao que dispõe a Lei Orgânica do Município, sanciono e p</w:t>
      </w:r>
      <w:r w:rsidR="00A659C7" w:rsidRPr="00C1281C">
        <w:rPr>
          <w:bCs/>
        </w:rPr>
        <w:t>romulgo a seguinte L</w:t>
      </w:r>
      <w:r w:rsidRPr="00C1281C">
        <w:rPr>
          <w:bCs/>
        </w:rPr>
        <w:t>ei:</w:t>
      </w:r>
    </w:p>
    <w:p w14:paraId="026E66E3" w14:textId="77777777" w:rsidR="00B67263" w:rsidRPr="00C1281C" w:rsidRDefault="001B66CC" w:rsidP="002F3A08">
      <w:pPr>
        <w:contextualSpacing/>
        <w:jc w:val="both"/>
        <w:rPr>
          <w:color w:val="000000"/>
        </w:rPr>
      </w:pPr>
      <w:r w:rsidRPr="00C1281C">
        <w:rPr>
          <w:b/>
          <w:bCs/>
        </w:rPr>
        <w:tab/>
        <w:t>Art.1º-</w:t>
      </w:r>
      <w:r w:rsidRPr="00C1281C">
        <w:t xml:space="preserve"> </w:t>
      </w:r>
      <w:r w:rsidR="0047589C" w:rsidRPr="00C1281C">
        <w:t>Fica o Prefeito Municipal autorizado a contratar, para atender a Estratégia Saúde da Família (ESF), Saúde Bucal, com carga horária de 40 horas semanais, pelo prazo de 6 (seis) meses, podendo ser renovado pelo mesmo período, através de Processo Seletivo Simplificado.</w:t>
      </w:r>
    </w:p>
    <w:p w14:paraId="606DCD48" w14:textId="77777777" w:rsidR="00724C6B" w:rsidRPr="00C1281C" w:rsidRDefault="00425768" w:rsidP="002F3A08">
      <w:pPr>
        <w:tabs>
          <w:tab w:val="left" w:pos="709"/>
        </w:tabs>
        <w:contextualSpacing/>
        <w:jc w:val="both"/>
        <w:rPr>
          <w:b/>
          <w:bCs/>
        </w:rPr>
      </w:pPr>
      <w:r w:rsidRPr="00C1281C">
        <w:rPr>
          <w:b/>
          <w:bCs/>
        </w:rPr>
        <w:tab/>
      </w:r>
    </w:p>
    <w:p w14:paraId="6F69338C" w14:textId="77777777" w:rsidR="00AC2A68" w:rsidRPr="00C1281C" w:rsidRDefault="00724C6B" w:rsidP="002F3A08">
      <w:pPr>
        <w:tabs>
          <w:tab w:val="left" w:pos="709"/>
        </w:tabs>
        <w:contextualSpacing/>
        <w:jc w:val="both"/>
        <w:rPr>
          <w:bCs/>
        </w:rPr>
      </w:pPr>
      <w:r w:rsidRPr="00C1281C">
        <w:rPr>
          <w:b/>
          <w:bCs/>
        </w:rPr>
        <w:tab/>
      </w:r>
      <w:r w:rsidR="00425768" w:rsidRPr="00C1281C">
        <w:rPr>
          <w:b/>
          <w:bCs/>
        </w:rPr>
        <w:t>Art.2</w:t>
      </w:r>
      <w:r w:rsidR="001B66CC" w:rsidRPr="00C1281C">
        <w:rPr>
          <w:b/>
          <w:bCs/>
        </w:rPr>
        <w:t>º-</w:t>
      </w:r>
      <w:r w:rsidR="0047589C" w:rsidRPr="00C1281C">
        <w:rPr>
          <w:b/>
          <w:bCs/>
        </w:rPr>
        <w:t xml:space="preserve"> </w:t>
      </w:r>
      <w:r w:rsidR="0047589C" w:rsidRPr="00C1281C">
        <w:rPr>
          <w:bCs/>
        </w:rPr>
        <w:t>A administração Pública contratará através de contrato administrativo</w:t>
      </w:r>
      <w:r w:rsidR="00AC2A68" w:rsidRPr="00C1281C">
        <w:rPr>
          <w:bCs/>
        </w:rPr>
        <w:t xml:space="preserve"> para compor a Equipe de Saúde Bucal, na Estratégia Saúde da Família (ESF), o cargo abaixo descrito:</w:t>
      </w:r>
    </w:p>
    <w:p w14:paraId="31EB8463" w14:textId="73DAED76" w:rsidR="00AC2A68" w:rsidRPr="00C1281C" w:rsidRDefault="00B7539B" w:rsidP="002F3A08">
      <w:pPr>
        <w:tabs>
          <w:tab w:val="left" w:pos="709"/>
        </w:tabs>
        <w:contextualSpacing/>
        <w:jc w:val="both"/>
        <w:rPr>
          <w:bCs/>
        </w:rPr>
      </w:pPr>
      <w:r w:rsidRPr="00C1281C">
        <w:rPr>
          <w:bCs/>
        </w:rPr>
        <w:tab/>
      </w:r>
      <w:r w:rsidR="005E18BD" w:rsidRPr="00C1281C">
        <w:rPr>
          <w:bCs/>
        </w:rPr>
        <w:t>0</w:t>
      </w:r>
      <w:r w:rsidR="00AC2A68" w:rsidRPr="00C1281C">
        <w:rPr>
          <w:bCs/>
        </w:rPr>
        <w:t>3</w:t>
      </w:r>
      <w:r w:rsidR="005E18BD" w:rsidRPr="00C1281C">
        <w:rPr>
          <w:bCs/>
        </w:rPr>
        <w:t xml:space="preserve"> </w:t>
      </w:r>
      <w:r w:rsidR="00AC2A68" w:rsidRPr="00C1281C">
        <w:rPr>
          <w:bCs/>
        </w:rPr>
        <w:t xml:space="preserve">(três) Auxiliar de Consultório Dentário – R$ </w:t>
      </w:r>
      <w:r w:rsidR="009C2BE9" w:rsidRPr="00C1281C">
        <w:rPr>
          <w:bCs/>
        </w:rPr>
        <w:t>1.559,05</w:t>
      </w:r>
      <w:r w:rsidR="00B27AA5" w:rsidRPr="00C1281C">
        <w:rPr>
          <w:bCs/>
        </w:rPr>
        <w:t xml:space="preserve"> – 40 horas semanais</w:t>
      </w:r>
    </w:p>
    <w:p w14:paraId="33428DA0" w14:textId="77777777" w:rsidR="00B7539B" w:rsidRPr="00C1281C" w:rsidRDefault="00B7539B" w:rsidP="002F3A08">
      <w:pPr>
        <w:tabs>
          <w:tab w:val="left" w:pos="709"/>
        </w:tabs>
        <w:contextualSpacing/>
        <w:jc w:val="both"/>
        <w:rPr>
          <w:bCs/>
        </w:rPr>
      </w:pPr>
    </w:p>
    <w:p w14:paraId="1B400DCA" w14:textId="77777777" w:rsidR="00B7539B" w:rsidRPr="00C1281C" w:rsidRDefault="00B7539B" w:rsidP="002F3A08">
      <w:pPr>
        <w:tabs>
          <w:tab w:val="left" w:pos="709"/>
        </w:tabs>
        <w:contextualSpacing/>
        <w:jc w:val="both"/>
        <w:rPr>
          <w:bCs/>
        </w:rPr>
      </w:pPr>
      <w:r w:rsidRPr="00C1281C">
        <w:rPr>
          <w:bCs/>
        </w:rPr>
        <w:tab/>
      </w:r>
      <w:r w:rsidRPr="00C1281C">
        <w:rPr>
          <w:b/>
          <w:bCs/>
        </w:rPr>
        <w:t xml:space="preserve">Art.3º- </w:t>
      </w:r>
      <w:r w:rsidRPr="00C1281C">
        <w:rPr>
          <w:bCs/>
        </w:rPr>
        <w:t>As despesas decorrentes</w:t>
      </w:r>
      <w:r w:rsidRPr="00C1281C">
        <w:rPr>
          <w:b/>
          <w:bCs/>
        </w:rPr>
        <w:t xml:space="preserve"> </w:t>
      </w:r>
      <w:r w:rsidRPr="00C1281C">
        <w:rPr>
          <w:bCs/>
        </w:rPr>
        <w:t>da presente Lei correrão por conta da dotação orçamentária da Estratégia Saúde da Família – Saúde Bucal.</w:t>
      </w:r>
    </w:p>
    <w:p w14:paraId="0572A63A" w14:textId="5AB0D99B" w:rsidR="00C1281C" w:rsidRPr="002F3A08" w:rsidRDefault="0047589C" w:rsidP="002F3A08">
      <w:pPr>
        <w:tabs>
          <w:tab w:val="left" w:pos="709"/>
        </w:tabs>
        <w:contextualSpacing/>
        <w:jc w:val="both"/>
        <w:rPr>
          <w:b/>
          <w:bCs/>
          <w:sz w:val="16"/>
          <w:szCs w:val="16"/>
        </w:rPr>
      </w:pPr>
      <w:r w:rsidRPr="00C1281C">
        <w:rPr>
          <w:b/>
          <w:bCs/>
        </w:rPr>
        <w:t xml:space="preserve"> </w:t>
      </w:r>
    </w:p>
    <w:p w14:paraId="39D43E11" w14:textId="5DE46FB9" w:rsidR="00983717" w:rsidRPr="002F3A08" w:rsidRDefault="00AF6B5F" w:rsidP="002F3A08">
      <w:pPr>
        <w:ind w:firstLine="708"/>
        <w:contextualSpacing/>
        <w:jc w:val="both"/>
        <w:rPr>
          <w:sz w:val="16"/>
          <w:szCs w:val="16"/>
        </w:rPr>
      </w:pPr>
      <w:r w:rsidRPr="00C1281C">
        <w:rPr>
          <w:b/>
          <w:bCs/>
        </w:rPr>
        <w:t>Art.</w:t>
      </w:r>
      <w:r w:rsidR="00B7539B" w:rsidRPr="00C1281C">
        <w:rPr>
          <w:b/>
          <w:bCs/>
        </w:rPr>
        <w:t>4</w:t>
      </w:r>
      <w:r w:rsidR="001B66CC" w:rsidRPr="00C1281C">
        <w:rPr>
          <w:b/>
          <w:bCs/>
        </w:rPr>
        <w:t>º-</w:t>
      </w:r>
      <w:r w:rsidR="001B66CC" w:rsidRPr="00C1281C">
        <w:t xml:space="preserve"> Revogadas as disposições em contrário, esta Lei entrará em vigor na data de sua publicação</w:t>
      </w:r>
      <w:r w:rsidR="00A17F47" w:rsidRPr="00C1281C">
        <w:t>.</w:t>
      </w:r>
    </w:p>
    <w:p w14:paraId="55661A83" w14:textId="480B1CD1" w:rsidR="00983717" w:rsidRDefault="001B66CC" w:rsidP="002F3A08">
      <w:pPr>
        <w:contextualSpacing/>
        <w:jc w:val="both"/>
      </w:pPr>
      <w:r w:rsidRPr="00C1281C">
        <w:t xml:space="preserve">GABINETE DO PREFEITO MUNICIPAL DE SÃO VICENTE DO SUL, EM </w:t>
      </w:r>
      <w:r w:rsidR="002F3A08">
        <w:t>04</w:t>
      </w:r>
      <w:r w:rsidR="00AF6B5F" w:rsidRPr="00C1281C">
        <w:t xml:space="preserve"> DE </w:t>
      </w:r>
      <w:r w:rsidR="002F3A08">
        <w:t>MARÇO</w:t>
      </w:r>
      <w:r w:rsidR="00983717" w:rsidRPr="00C1281C">
        <w:t xml:space="preserve"> DE 202</w:t>
      </w:r>
      <w:r w:rsidR="005E18BD" w:rsidRPr="00C1281C">
        <w:t>2</w:t>
      </w:r>
      <w:r w:rsidR="00983717" w:rsidRPr="00C1281C">
        <w:t>.</w:t>
      </w:r>
    </w:p>
    <w:p w14:paraId="5CFD49FD" w14:textId="77777777" w:rsidR="002F3A08" w:rsidRDefault="002F3A08" w:rsidP="002F3A08">
      <w:pPr>
        <w:contextualSpacing/>
        <w:jc w:val="both"/>
      </w:pPr>
    </w:p>
    <w:p w14:paraId="6D5D4914" w14:textId="7F3D1757" w:rsidR="002F3A08" w:rsidRDefault="002F3A08" w:rsidP="002F3A08">
      <w:pPr>
        <w:contextualSpacing/>
        <w:jc w:val="both"/>
      </w:pPr>
      <w:r>
        <w:t>REGISTRE-SE E PUBLIQUE-SE</w:t>
      </w:r>
    </w:p>
    <w:p w14:paraId="0162A3E2" w14:textId="7BC0C151" w:rsidR="002F3A08" w:rsidRDefault="002F3A08" w:rsidP="002F3A08">
      <w:pPr>
        <w:contextualSpacing/>
        <w:jc w:val="both"/>
      </w:pPr>
      <w:r>
        <w:t xml:space="preserve">       EM DATA SUPRA.</w:t>
      </w:r>
    </w:p>
    <w:p w14:paraId="69437C1D" w14:textId="77777777" w:rsidR="002F3A08" w:rsidRDefault="002F3A08" w:rsidP="002F3A08">
      <w:pPr>
        <w:contextualSpacing/>
        <w:jc w:val="both"/>
      </w:pPr>
    </w:p>
    <w:p w14:paraId="190E45D0" w14:textId="77777777" w:rsidR="00B7539B" w:rsidRPr="00C1281C" w:rsidRDefault="00983717" w:rsidP="002F3A08">
      <w:pPr>
        <w:contextualSpacing/>
      </w:pPr>
      <w:r w:rsidRPr="00C1281C">
        <w:t xml:space="preserve">                                                                      FERNANDO DA ROSA PAHIM</w:t>
      </w:r>
    </w:p>
    <w:p w14:paraId="5398ED1D" w14:textId="77777777" w:rsidR="00C9394C" w:rsidRDefault="001B66CC" w:rsidP="002F3A08">
      <w:pPr>
        <w:ind w:left="2832"/>
        <w:contextualSpacing/>
        <w:jc w:val="center"/>
      </w:pPr>
      <w:r w:rsidRPr="00C1281C">
        <w:t>P</w:t>
      </w:r>
      <w:r w:rsidR="00983717" w:rsidRPr="00C1281C">
        <w:t>R</w:t>
      </w:r>
      <w:r w:rsidRPr="00C1281C">
        <w:t>EFEITO MUNICIP</w:t>
      </w:r>
      <w:r w:rsidR="00983717" w:rsidRPr="00C1281C">
        <w:t>AL</w:t>
      </w:r>
    </w:p>
    <w:p w14:paraId="2CC54BF2" w14:textId="77777777" w:rsidR="002F3A08" w:rsidRDefault="002F3A08" w:rsidP="002F3A08">
      <w:pPr>
        <w:ind w:left="2832"/>
        <w:contextualSpacing/>
      </w:pPr>
    </w:p>
    <w:p w14:paraId="27FF3EC9" w14:textId="6D66BB23" w:rsidR="002F3A08" w:rsidRPr="002F3A08" w:rsidRDefault="002F3A08" w:rsidP="002F3A08">
      <w:pPr>
        <w:ind w:left="2832"/>
        <w:contextualSpacing/>
        <w:rPr>
          <w:sz w:val="18"/>
          <w:szCs w:val="18"/>
        </w:rPr>
      </w:pPr>
      <w:r w:rsidRPr="002F3A08">
        <w:rPr>
          <w:sz w:val="18"/>
          <w:szCs w:val="18"/>
        </w:rPr>
        <w:t xml:space="preserve">              </w:t>
      </w:r>
      <w:r>
        <w:rPr>
          <w:sz w:val="18"/>
          <w:szCs w:val="18"/>
        </w:rPr>
        <w:t xml:space="preserve">    </w:t>
      </w:r>
      <w:r>
        <w:rPr>
          <w:sz w:val="18"/>
          <w:szCs w:val="18"/>
        </w:rPr>
        <w:tab/>
      </w:r>
      <w:r w:rsidRPr="002F3A08">
        <w:rPr>
          <w:sz w:val="18"/>
          <w:szCs w:val="18"/>
        </w:rPr>
        <w:t>Certifico que a presente lei foi afixada no quadro</w:t>
      </w:r>
    </w:p>
    <w:p w14:paraId="5FD3D41C" w14:textId="53F27A09" w:rsidR="009C2BE9" w:rsidRPr="002F3A08" w:rsidRDefault="002F3A08" w:rsidP="002F3A08">
      <w:pPr>
        <w:ind w:left="2832"/>
        <w:contextualSpacing/>
        <w:rPr>
          <w:sz w:val="18"/>
          <w:szCs w:val="18"/>
        </w:rPr>
      </w:pPr>
      <w:r w:rsidRPr="002F3A08"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3A08">
        <w:rPr>
          <w:sz w:val="18"/>
          <w:szCs w:val="18"/>
        </w:rPr>
        <w:t>de avisos e pub</w:t>
      </w:r>
      <w:r>
        <w:rPr>
          <w:sz w:val="18"/>
          <w:szCs w:val="18"/>
        </w:rPr>
        <w:t>licações em 04/03/2022.livro 43.</w:t>
      </w:r>
    </w:p>
    <w:sectPr w:rsidR="009C2BE9" w:rsidRPr="002F3A08" w:rsidSect="00FF12F5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AE9692" w14:textId="77777777" w:rsidR="00EF26CA" w:rsidRDefault="00EF26CA" w:rsidP="007930D4">
      <w:r>
        <w:separator/>
      </w:r>
    </w:p>
  </w:endnote>
  <w:endnote w:type="continuationSeparator" w:id="0">
    <w:p w14:paraId="43A1313F" w14:textId="77777777" w:rsidR="00EF26CA" w:rsidRDefault="00EF26CA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68025" w14:textId="77777777" w:rsidR="002963A4" w:rsidRPr="002963A4" w:rsidRDefault="002963A4" w:rsidP="002963A4">
    <w:pPr>
      <w:pStyle w:val="Rodap"/>
      <w:rPr>
        <w:sz w:val="6"/>
      </w:rPr>
    </w:pPr>
  </w:p>
  <w:p w14:paraId="733EF743" w14:textId="77777777" w:rsidR="0025469D" w:rsidRDefault="00F76EEA" w:rsidP="0025469D">
    <w:pPr>
      <w:pStyle w:val="Rodap"/>
      <w:jc w:val="righ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F9709E" wp14:editId="476232A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20"/>
              <wp:effectExtent l="0" t="0" r="9525" b="0"/>
              <wp:wrapNone/>
              <wp:docPr id="6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197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0FB071" id="Retângulo 5" o:spid="_x0000_s1026" style="position:absolute;margin-left:-33.3pt;margin-top:3.55pt;width:458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" fillcolor="black [3200]" strokecolor="black [1600]" strokeweight="2pt">
              <v:path arrowok="t"/>
            </v:rect>
          </w:pict>
        </mc:Fallback>
      </mc:AlternateContent>
    </w:r>
    <w:r w:rsidR="0025469D">
      <w:rPr>
        <w:noProof/>
      </w:rPr>
      <w:drawing>
        <wp:anchor distT="0" distB="0" distL="114300" distR="114300" simplePos="0" relativeHeight="251659264" behindDoc="0" locked="0" layoutInCell="1" allowOverlap="1" wp14:anchorId="1D3E98B9" wp14:editId="0575B97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469D">
      <w:tab/>
    </w:r>
    <w:r w:rsidR="0025469D">
      <w:tab/>
    </w:r>
    <w:r w:rsidR="0025469D">
      <w:tab/>
      <w:t xml:space="preserve">  </w:t>
    </w:r>
    <w:r w:rsidR="0025469D" w:rsidRPr="00D97529">
      <w:rPr>
        <w:sz w:val="20"/>
        <w:szCs w:val="20"/>
      </w:rPr>
      <w:t>Rua General João Antonio, n.º 1305 – São Vicente do Sul -</w:t>
    </w:r>
    <w:r w:rsidR="0025469D">
      <w:rPr>
        <w:sz w:val="20"/>
        <w:szCs w:val="20"/>
      </w:rPr>
      <w:t>RS – CEP 97420000</w:t>
    </w:r>
  </w:p>
  <w:p w14:paraId="51A0ADCA" w14:textId="77777777" w:rsidR="0025469D" w:rsidRDefault="0025469D" w:rsidP="0025469D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1C380051" w14:textId="77777777" w:rsidR="0025469D" w:rsidRDefault="00EF26CA" w:rsidP="0025469D">
    <w:pPr>
      <w:pStyle w:val="Rodap"/>
      <w:jc w:val="right"/>
      <w:rPr>
        <w:sz w:val="20"/>
        <w:szCs w:val="20"/>
      </w:rPr>
    </w:pPr>
    <w:hyperlink r:id="rId2" w:history="1">
      <w:r w:rsidR="0025469D" w:rsidRPr="00F94F51">
        <w:rPr>
          <w:rStyle w:val="Hyperlink"/>
          <w:sz w:val="20"/>
          <w:szCs w:val="20"/>
        </w:rPr>
        <w:t>www.saovicentedosul.rs.gov.br</w:t>
      </w:r>
    </w:hyperlink>
  </w:p>
  <w:p w14:paraId="2B70E66A" w14:textId="77777777" w:rsidR="0025469D" w:rsidRPr="00D97529" w:rsidRDefault="0025469D" w:rsidP="0025469D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54432D2" w14:textId="77777777" w:rsidR="0025469D" w:rsidRPr="00D97529" w:rsidRDefault="0025469D" w:rsidP="0025469D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445E729D" w14:textId="77777777" w:rsidR="00FF12F5" w:rsidRDefault="00FF12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F52D7" w14:textId="77777777" w:rsidR="00EF26CA" w:rsidRDefault="00EF26CA" w:rsidP="007930D4">
      <w:r>
        <w:separator/>
      </w:r>
    </w:p>
  </w:footnote>
  <w:footnote w:type="continuationSeparator" w:id="0">
    <w:p w14:paraId="54F56674" w14:textId="77777777" w:rsidR="00EF26CA" w:rsidRDefault="00EF26CA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7EAF1" w14:textId="77777777" w:rsidR="0025469D" w:rsidRDefault="0025469D" w:rsidP="0025469D">
    <w:pPr>
      <w:pStyle w:val="Cabealh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556A6A5" wp14:editId="5843D484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8CEC47" w14:textId="77777777" w:rsidR="0025469D" w:rsidRDefault="0025469D" w:rsidP="0025469D">
    <w:pPr>
      <w:pStyle w:val="Cabealho"/>
    </w:pPr>
  </w:p>
  <w:p w14:paraId="055139A3" w14:textId="77777777" w:rsidR="0025469D" w:rsidRDefault="0025469D" w:rsidP="0025469D">
    <w:pPr>
      <w:pStyle w:val="Cabealho"/>
    </w:pPr>
  </w:p>
  <w:p w14:paraId="181CCD87" w14:textId="77777777" w:rsidR="0025469D" w:rsidRPr="00D97529" w:rsidRDefault="0025469D" w:rsidP="0025469D">
    <w:pPr>
      <w:pStyle w:val="Cabealho"/>
      <w:rPr>
        <w:b/>
        <w:bCs/>
      </w:rPr>
    </w:pPr>
  </w:p>
  <w:p w14:paraId="24056712" w14:textId="77777777" w:rsidR="0025469D" w:rsidRPr="00D97529" w:rsidRDefault="0025469D" w:rsidP="0025469D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7E4FEBC3" w14:textId="77777777" w:rsidR="0025469D" w:rsidRPr="00D97529" w:rsidRDefault="0025469D" w:rsidP="0025469D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5B1489F4" w14:textId="77777777" w:rsidR="0025469D" w:rsidRDefault="00F76EEA" w:rsidP="0025469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3CBE38" wp14:editId="5E5A4442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20"/>
              <wp:effectExtent l="0" t="0" r="9525" b="0"/>
              <wp:wrapNone/>
              <wp:docPr id="7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68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4B7AD0" id="Retângulo 3" o:spid="_x0000_s1026" style="position:absolute;margin-left:2.7pt;margin-top:10.05pt;width:431.2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" fillcolor="black [3200]" strokecolor="black [1600]" strokeweight="2pt">
              <v:path arrowok="t"/>
            </v:rect>
          </w:pict>
        </mc:Fallback>
      </mc:AlternateContent>
    </w:r>
  </w:p>
  <w:p w14:paraId="3DFD480E" w14:textId="77777777" w:rsidR="0025469D" w:rsidRDefault="0025469D" w:rsidP="0025469D">
    <w:pPr>
      <w:pStyle w:val="Cabealho"/>
    </w:pPr>
  </w:p>
  <w:p w14:paraId="38C228F0" w14:textId="77777777"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FDCC233"/>
    <w:multiLevelType w:val="hybridMultilevel"/>
    <w:tmpl w:val="EE5A85BC"/>
    <w:lvl w:ilvl="0" w:tplc="1CDA2DF8">
      <w:start w:val="4"/>
      <w:numFmt w:val="decimal"/>
      <w:lvlText w:val="1.%1"/>
      <w:lvlJc w:val="left"/>
    </w:lvl>
    <w:lvl w:ilvl="1" w:tplc="FDB46BAC">
      <w:numFmt w:val="decimal"/>
      <w:lvlText w:val=""/>
      <w:lvlJc w:val="left"/>
    </w:lvl>
    <w:lvl w:ilvl="2" w:tplc="14428790">
      <w:numFmt w:val="decimal"/>
      <w:lvlText w:val=""/>
      <w:lvlJc w:val="left"/>
    </w:lvl>
    <w:lvl w:ilvl="3" w:tplc="39E0C4CC">
      <w:numFmt w:val="decimal"/>
      <w:lvlText w:val=""/>
      <w:lvlJc w:val="left"/>
    </w:lvl>
    <w:lvl w:ilvl="4" w:tplc="555E4F46">
      <w:numFmt w:val="decimal"/>
      <w:lvlText w:val=""/>
      <w:lvlJc w:val="left"/>
    </w:lvl>
    <w:lvl w:ilvl="5" w:tplc="C9680E90">
      <w:numFmt w:val="decimal"/>
      <w:lvlText w:val=""/>
      <w:lvlJc w:val="left"/>
    </w:lvl>
    <w:lvl w:ilvl="6" w:tplc="F5C89180">
      <w:numFmt w:val="decimal"/>
      <w:lvlText w:val=""/>
      <w:lvlJc w:val="left"/>
    </w:lvl>
    <w:lvl w:ilvl="7" w:tplc="5044BBF2">
      <w:numFmt w:val="decimal"/>
      <w:lvlText w:val=""/>
      <w:lvlJc w:val="left"/>
    </w:lvl>
    <w:lvl w:ilvl="8" w:tplc="D0805C44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D4"/>
    <w:rsid w:val="00066189"/>
    <w:rsid w:val="00086DDB"/>
    <w:rsid w:val="000A0C98"/>
    <w:rsid w:val="000C42D6"/>
    <w:rsid w:val="000D53A8"/>
    <w:rsid w:val="000D695A"/>
    <w:rsid w:val="00100DD0"/>
    <w:rsid w:val="00116E2A"/>
    <w:rsid w:val="00122782"/>
    <w:rsid w:val="00133EA6"/>
    <w:rsid w:val="001345A8"/>
    <w:rsid w:val="00173C9A"/>
    <w:rsid w:val="0018207D"/>
    <w:rsid w:val="001B66CC"/>
    <w:rsid w:val="001B68B3"/>
    <w:rsid w:val="001C2EA7"/>
    <w:rsid w:val="00211830"/>
    <w:rsid w:val="00216CBD"/>
    <w:rsid w:val="00220B8A"/>
    <w:rsid w:val="0025469D"/>
    <w:rsid w:val="0028097C"/>
    <w:rsid w:val="002963A4"/>
    <w:rsid w:val="002C44FC"/>
    <w:rsid w:val="002E3F3C"/>
    <w:rsid w:val="002E59D8"/>
    <w:rsid w:val="002F3A08"/>
    <w:rsid w:val="00306E0A"/>
    <w:rsid w:val="00311D0B"/>
    <w:rsid w:val="00335DB7"/>
    <w:rsid w:val="00346A72"/>
    <w:rsid w:val="00372532"/>
    <w:rsid w:val="003A7E6D"/>
    <w:rsid w:val="003B5639"/>
    <w:rsid w:val="003C0A45"/>
    <w:rsid w:val="00413A54"/>
    <w:rsid w:val="00425768"/>
    <w:rsid w:val="00431FFB"/>
    <w:rsid w:val="0045426B"/>
    <w:rsid w:val="0045550D"/>
    <w:rsid w:val="004657B6"/>
    <w:rsid w:val="0047589C"/>
    <w:rsid w:val="00495385"/>
    <w:rsid w:val="004C5E80"/>
    <w:rsid w:val="004F4431"/>
    <w:rsid w:val="00505160"/>
    <w:rsid w:val="0052229A"/>
    <w:rsid w:val="0058067F"/>
    <w:rsid w:val="00595EA6"/>
    <w:rsid w:val="00597C31"/>
    <w:rsid w:val="005C0D18"/>
    <w:rsid w:val="005D40D8"/>
    <w:rsid w:val="005E18BD"/>
    <w:rsid w:val="00610DDA"/>
    <w:rsid w:val="00632C0A"/>
    <w:rsid w:val="006B08A0"/>
    <w:rsid w:val="006C2E40"/>
    <w:rsid w:val="006D0990"/>
    <w:rsid w:val="006D6C0F"/>
    <w:rsid w:val="006F2E42"/>
    <w:rsid w:val="0071096C"/>
    <w:rsid w:val="007161BC"/>
    <w:rsid w:val="00724C6B"/>
    <w:rsid w:val="00731314"/>
    <w:rsid w:val="00737DCE"/>
    <w:rsid w:val="007656CF"/>
    <w:rsid w:val="00771930"/>
    <w:rsid w:val="007930D4"/>
    <w:rsid w:val="00796A1A"/>
    <w:rsid w:val="007B0C2D"/>
    <w:rsid w:val="007C2CCF"/>
    <w:rsid w:val="007C6097"/>
    <w:rsid w:val="007D0CEF"/>
    <w:rsid w:val="007D7BB2"/>
    <w:rsid w:val="0080566E"/>
    <w:rsid w:val="00807DFD"/>
    <w:rsid w:val="00810557"/>
    <w:rsid w:val="00851803"/>
    <w:rsid w:val="00863147"/>
    <w:rsid w:val="0088349C"/>
    <w:rsid w:val="008D15D4"/>
    <w:rsid w:val="008D7F39"/>
    <w:rsid w:val="008E5640"/>
    <w:rsid w:val="008F78F4"/>
    <w:rsid w:val="009243E2"/>
    <w:rsid w:val="00952800"/>
    <w:rsid w:val="0095691D"/>
    <w:rsid w:val="0096683E"/>
    <w:rsid w:val="00967EF9"/>
    <w:rsid w:val="00977CA5"/>
    <w:rsid w:val="00983717"/>
    <w:rsid w:val="00996B38"/>
    <w:rsid w:val="009B12E9"/>
    <w:rsid w:val="009C2BE9"/>
    <w:rsid w:val="009E48C6"/>
    <w:rsid w:val="009F7CEF"/>
    <w:rsid w:val="00A17F47"/>
    <w:rsid w:val="00A30F95"/>
    <w:rsid w:val="00A532F1"/>
    <w:rsid w:val="00A659C7"/>
    <w:rsid w:val="00A75227"/>
    <w:rsid w:val="00AA2D73"/>
    <w:rsid w:val="00AB60EF"/>
    <w:rsid w:val="00AC2A68"/>
    <w:rsid w:val="00AD4845"/>
    <w:rsid w:val="00AF0DC2"/>
    <w:rsid w:val="00AF6B5F"/>
    <w:rsid w:val="00B03674"/>
    <w:rsid w:val="00B20BB4"/>
    <w:rsid w:val="00B27AA5"/>
    <w:rsid w:val="00B313E5"/>
    <w:rsid w:val="00B375B9"/>
    <w:rsid w:val="00B46468"/>
    <w:rsid w:val="00B57F8F"/>
    <w:rsid w:val="00B67263"/>
    <w:rsid w:val="00B7539B"/>
    <w:rsid w:val="00B7705A"/>
    <w:rsid w:val="00B97844"/>
    <w:rsid w:val="00BB1BE5"/>
    <w:rsid w:val="00BC3078"/>
    <w:rsid w:val="00C060B0"/>
    <w:rsid w:val="00C103ED"/>
    <w:rsid w:val="00C1281C"/>
    <w:rsid w:val="00C201AE"/>
    <w:rsid w:val="00C56684"/>
    <w:rsid w:val="00C9394C"/>
    <w:rsid w:val="00CA6F8E"/>
    <w:rsid w:val="00CC6A24"/>
    <w:rsid w:val="00CE1B12"/>
    <w:rsid w:val="00D0699A"/>
    <w:rsid w:val="00D23DC9"/>
    <w:rsid w:val="00D5061F"/>
    <w:rsid w:val="00D67656"/>
    <w:rsid w:val="00D9581F"/>
    <w:rsid w:val="00DB18C6"/>
    <w:rsid w:val="00DC3A01"/>
    <w:rsid w:val="00DE3BDD"/>
    <w:rsid w:val="00E1259F"/>
    <w:rsid w:val="00E175B0"/>
    <w:rsid w:val="00E33D47"/>
    <w:rsid w:val="00E44D81"/>
    <w:rsid w:val="00E46F34"/>
    <w:rsid w:val="00E63B8D"/>
    <w:rsid w:val="00EF26CA"/>
    <w:rsid w:val="00F025AD"/>
    <w:rsid w:val="00F12973"/>
    <w:rsid w:val="00F216E5"/>
    <w:rsid w:val="00F27DEF"/>
    <w:rsid w:val="00F42B1C"/>
    <w:rsid w:val="00F619B8"/>
    <w:rsid w:val="00F76EEA"/>
    <w:rsid w:val="00F82238"/>
    <w:rsid w:val="00F950E1"/>
    <w:rsid w:val="00FA19EF"/>
    <w:rsid w:val="00FA27F3"/>
    <w:rsid w:val="00FB4CCD"/>
    <w:rsid w:val="00FD38C6"/>
    <w:rsid w:val="00FE6DF9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9A0FE"/>
  <w15:docId w15:val="{0A5BB2D2-B49F-4F33-9D33-71330EB20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2546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FB0B3-7833-412D-8618-DCB821B04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Controle Interno</cp:lastModifiedBy>
  <cp:revision>2</cp:revision>
  <cp:lastPrinted>2018-08-24T18:30:00Z</cp:lastPrinted>
  <dcterms:created xsi:type="dcterms:W3CDTF">2022-04-04T12:42:00Z</dcterms:created>
  <dcterms:modified xsi:type="dcterms:W3CDTF">2022-04-04T12:42:00Z</dcterms:modified>
</cp:coreProperties>
</file>